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BB90F" w14:textId="0C17139B" w:rsidR="000B6F66" w:rsidRDefault="00DC1BC2" w:rsidP="00D36591">
      <w:pPr>
        <w:spacing w:after="0" w:line="240" w:lineRule="auto"/>
        <w:contextualSpacing/>
      </w:pPr>
      <w:bookmarkStart w:id="0" w:name="_GoBack"/>
      <w:bookmarkEnd w:id="0"/>
      <w:r>
        <w:tab/>
        <w:t>USSR Order “Patriotic War” 2</w:t>
      </w:r>
      <w:r w:rsidRPr="00DC1BC2">
        <w:rPr>
          <w:vertAlign w:val="superscript"/>
        </w:rPr>
        <w:t>nd</w:t>
      </w:r>
      <w:r>
        <w:t xml:space="preserve"> Class #699284 with research.</w:t>
      </w:r>
    </w:p>
    <w:p w14:paraId="6C57E9FD" w14:textId="2AA81D23" w:rsidR="00DC1BC2" w:rsidRDefault="00DC1BC2" w:rsidP="00DC1BC2">
      <w:pPr>
        <w:spacing w:after="0" w:line="240" w:lineRule="auto"/>
        <w:contextualSpacing/>
        <w:jc w:val="center"/>
      </w:pPr>
      <w:r>
        <w:rPr>
          <w:noProof/>
          <w:lang w:val="nl-NL" w:eastAsia="nl-NL"/>
        </w:rPr>
        <w:drawing>
          <wp:inline distT="0" distB="0" distL="0" distR="0" wp14:anchorId="27BEF910" wp14:editId="7B36AF51">
            <wp:extent cx="5865637" cy="85629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9841" cy="8569112"/>
                    </a:xfrm>
                    <a:prstGeom prst="rect">
                      <a:avLst/>
                    </a:prstGeom>
                    <a:noFill/>
                    <a:ln>
                      <a:noFill/>
                    </a:ln>
                  </pic:spPr>
                </pic:pic>
              </a:graphicData>
            </a:graphic>
          </wp:inline>
        </w:drawing>
      </w:r>
    </w:p>
    <w:p w14:paraId="0E72804A" w14:textId="27A21EFD" w:rsidR="00DC1BC2" w:rsidRDefault="00DC1BC2" w:rsidP="00DC1BC2">
      <w:pPr>
        <w:spacing w:after="0" w:line="240" w:lineRule="auto"/>
        <w:contextualSpacing/>
      </w:pPr>
      <w:r>
        <w:tab/>
      </w:r>
      <w:proofErr w:type="spellStart"/>
      <w:r w:rsidR="000157B0">
        <w:t>Schegolev</w:t>
      </w:r>
      <w:proofErr w:type="spellEnd"/>
      <w:r w:rsidR="000157B0">
        <w:t xml:space="preserve"> </w:t>
      </w:r>
      <w:proofErr w:type="spellStart"/>
      <w:r w:rsidR="000157B0">
        <w:t>Vasiliy</w:t>
      </w:r>
      <w:proofErr w:type="spellEnd"/>
      <w:r w:rsidR="000157B0">
        <w:t xml:space="preserve"> </w:t>
      </w:r>
      <w:proofErr w:type="spellStart"/>
      <w:r w:rsidR="000157B0">
        <w:t>Fedorovich</w:t>
      </w:r>
      <w:proofErr w:type="spellEnd"/>
      <w:r w:rsidR="000157B0">
        <w:t xml:space="preserve"> (</w:t>
      </w:r>
      <w:r w:rsidR="000157B0">
        <w:rPr>
          <w:lang w:val="ru-RU"/>
        </w:rPr>
        <w:t>Щеголев</w:t>
      </w:r>
      <w:r w:rsidR="000157B0" w:rsidRPr="000157B0">
        <w:t xml:space="preserve"> </w:t>
      </w:r>
      <w:r w:rsidR="000157B0">
        <w:rPr>
          <w:lang w:val="ru-RU"/>
        </w:rPr>
        <w:t>Василий</w:t>
      </w:r>
      <w:r w:rsidR="000157B0" w:rsidRPr="000157B0">
        <w:t xml:space="preserve"> </w:t>
      </w:r>
      <w:r w:rsidR="000157B0">
        <w:rPr>
          <w:lang w:val="ru-RU"/>
        </w:rPr>
        <w:t>Федорович</w:t>
      </w:r>
      <w:r w:rsidR="000157B0" w:rsidRPr="000157B0">
        <w:t>) -</w:t>
      </w:r>
      <w:r w:rsidR="000157B0">
        <w:t>lieutenant, male, birth in 1906, member of CPSU since 1942, secondary education, Russian, served in Red Army from June 1941 to nowadays.</w:t>
      </w:r>
    </w:p>
    <w:p w14:paraId="118B92C0" w14:textId="38900AEF" w:rsidR="000157B0" w:rsidRDefault="000157B0" w:rsidP="000157B0">
      <w:pPr>
        <w:spacing w:after="0" w:line="240" w:lineRule="auto"/>
        <w:contextualSpacing/>
        <w:jc w:val="center"/>
      </w:pPr>
      <w:r>
        <w:lastRenderedPageBreak/>
        <w:t>Was awarded by:</w:t>
      </w:r>
    </w:p>
    <w:p w14:paraId="090043FA" w14:textId="7D51368D" w:rsidR="000157B0" w:rsidRDefault="000157B0" w:rsidP="000157B0">
      <w:pPr>
        <w:spacing w:after="0" w:line="240" w:lineRule="auto"/>
        <w:contextualSpacing/>
        <w:jc w:val="center"/>
      </w:pPr>
      <w:r>
        <w:rPr>
          <w:noProof/>
          <w:lang w:val="nl-NL" w:eastAsia="nl-NL"/>
        </w:rPr>
        <w:drawing>
          <wp:inline distT="0" distB="0" distL="0" distR="0" wp14:anchorId="71C9B4AE" wp14:editId="682C0F3B">
            <wp:extent cx="5721983" cy="8315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412" cy="8318855"/>
                    </a:xfrm>
                    <a:prstGeom prst="rect">
                      <a:avLst/>
                    </a:prstGeom>
                    <a:noFill/>
                    <a:ln>
                      <a:noFill/>
                    </a:ln>
                  </pic:spPr>
                </pic:pic>
              </a:graphicData>
            </a:graphic>
          </wp:inline>
        </w:drawing>
      </w:r>
    </w:p>
    <w:p w14:paraId="2FA6C38C" w14:textId="1C7EF016" w:rsidR="000157B0" w:rsidRDefault="000157B0" w:rsidP="000157B0">
      <w:pPr>
        <w:spacing w:after="0" w:line="240" w:lineRule="auto"/>
        <w:contextualSpacing/>
        <w:jc w:val="center"/>
      </w:pPr>
      <w:r>
        <w:t>Order “Red Star” #379987</w:t>
      </w:r>
    </w:p>
    <w:p w14:paraId="4CCD3011" w14:textId="76B9DF3A" w:rsidR="000157B0" w:rsidRDefault="000157B0" w:rsidP="000157B0">
      <w:pPr>
        <w:spacing w:after="0" w:line="240" w:lineRule="auto"/>
        <w:contextualSpacing/>
        <w:jc w:val="center"/>
      </w:pPr>
    </w:p>
    <w:p w14:paraId="53B5B938" w14:textId="6ADFE546" w:rsidR="000157B0" w:rsidRDefault="000157B0" w:rsidP="000157B0">
      <w:pPr>
        <w:spacing w:after="0" w:line="240" w:lineRule="auto"/>
        <w:contextualSpacing/>
        <w:jc w:val="center"/>
      </w:pPr>
      <w:r>
        <w:t>Order “Patriotic War” 2</w:t>
      </w:r>
      <w:r w:rsidRPr="000157B0">
        <w:rPr>
          <w:vertAlign w:val="superscript"/>
        </w:rPr>
        <w:t>nd</w:t>
      </w:r>
      <w:r>
        <w:t xml:space="preserve"> Class #699284</w:t>
      </w:r>
    </w:p>
    <w:p w14:paraId="2A6B9994" w14:textId="39101C99" w:rsidR="000157B0" w:rsidRDefault="000157B0" w:rsidP="000157B0">
      <w:pPr>
        <w:spacing w:after="0" w:line="240" w:lineRule="auto"/>
        <w:contextualSpacing/>
        <w:jc w:val="center"/>
      </w:pPr>
      <w:r>
        <w:lastRenderedPageBreak/>
        <w:t>Order “Patriotic War” 2</w:t>
      </w:r>
      <w:r w:rsidRPr="000157B0">
        <w:rPr>
          <w:vertAlign w:val="superscript"/>
        </w:rPr>
        <w:t>nd</w:t>
      </w:r>
      <w:r>
        <w:t xml:space="preserve"> Class #699284 awarded for:</w:t>
      </w:r>
    </w:p>
    <w:p w14:paraId="3A25F7D8" w14:textId="23E76A90" w:rsidR="000157B0" w:rsidRDefault="00C85740" w:rsidP="000157B0">
      <w:pPr>
        <w:spacing w:after="0" w:line="240" w:lineRule="auto"/>
        <w:contextualSpacing/>
        <w:jc w:val="center"/>
      </w:pPr>
      <w:r>
        <w:rPr>
          <w:noProof/>
          <w:lang w:val="nl-NL" w:eastAsia="nl-NL"/>
        </w:rPr>
        <w:drawing>
          <wp:inline distT="0" distB="0" distL="0" distR="0" wp14:anchorId="2C972B4F" wp14:editId="00443079">
            <wp:extent cx="6009544" cy="8620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1650" cy="8623146"/>
                    </a:xfrm>
                    <a:prstGeom prst="rect">
                      <a:avLst/>
                    </a:prstGeom>
                    <a:noFill/>
                    <a:ln>
                      <a:noFill/>
                    </a:ln>
                  </pic:spPr>
                </pic:pic>
              </a:graphicData>
            </a:graphic>
          </wp:inline>
        </w:drawing>
      </w:r>
    </w:p>
    <w:p w14:paraId="7FEFD4CD" w14:textId="2A0CD12F" w:rsidR="00C85740" w:rsidRDefault="00C85740" w:rsidP="00C85740">
      <w:pPr>
        <w:spacing w:after="0" w:line="240" w:lineRule="auto"/>
        <w:contextualSpacing/>
      </w:pPr>
      <w:r>
        <w:tab/>
      </w:r>
      <w:proofErr w:type="spellStart"/>
      <w:r w:rsidR="006D0D5A">
        <w:t>Schegolev</w:t>
      </w:r>
      <w:proofErr w:type="spellEnd"/>
      <w:r w:rsidR="006D0D5A">
        <w:t xml:space="preserve"> </w:t>
      </w:r>
      <w:proofErr w:type="spellStart"/>
      <w:r w:rsidR="006D0D5A">
        <w:t>Vasiliy</w:t>
      </w:r>
      <w:proofErr w:type="spellEnd"/>
      <w:r w:rsidR="006D0D5A">
        <w:t xml:space="preserve"> </w:t>
      </w:r>
      <w:proofErr w:type="spellStart"/>
      <w:r w:rsidR="006D0D5A">
        <w:t>Fedorovich</w:t>
      </w:r>
      <w:proofErr w:type="spellEnd"/>
      <w:r w:rsidR="006D0D5A">
        <w:t xml:space="preserve"> – lieutenant, commander of sapper platoon of 342 rifle sapper battalion  of 306 rifle </w:t>
      </w:r>
      <w:proofErr w:type="spellStart"/>
      <w:r w:rsidR="006D0D5A">
        <w:t>Ribshevskaya</w:t>
      </w:r>
      <w:proofErr w:type="spellEnd"/>
      <w:r w:rsidR="006D0D5A">
        <w:t xml:space="preserve"> division.</w:t>
      </w:r>
    </w:p>
    <w:p w14:paraId="40DF348C" w14:textId="312ECA62" w:rsidR="006D0D5A" w:rsidRDefault="006D0D5A" w:rsidP="00C85740">
      <w:pPr>
        <w:spacing w:after="0" w:line="240" w:lineRule="auto"/>
        <w:contextualSpacing/>
      </w:pPr>
      <w:r>
        <w:lastRenderedPageBreak/>
        <w:tab/>
      </w:r>
      <w:proofErr w:type="spellStart"/>
      <w:r>
        <w:t>Schegolev</w:t>
      </w:r>
      <w:proofErr w:type="spellEnd"/>
      <w:r>
        <w:t xml:space="preserve"> during performing combat task on establishing mine fields from winter to summer near defense line of 992 rifle regiment. From April 16 to June 3, 1944 showed example of bravery and courage, personal initiative, skillful work and calm in hard and danger conditions.</w:t>
      </w:r>
    </w:p>
    <w:p w14:paraId="6B16CE11" w14:textId="14959391" w:rsidR="006D0D5A" w:rsidRDefault="006D0D5A" w:rsidP="00C85740">
      <w:pPr>
        <w:spacing w:after="0" w:line="240" w:lineRule="auto"/>
        <w:contextualSpacing/>
      </w:pPr>
      <w:r>
        <w:tab/>
        <w:t xml:space="preserve">Under his management platoon under heavy rifle and machine-gun, mortar and artillery fire for indicated period dismounted 1360 mines and established 3360 and covering all defense line of 992 rifle regiment. Enemy at night from April 29, 1944 tried break into trenches of our defense line of 992 rifle regiment, but facing mine field from </w:t>
      </w:r>
      <w:r w:rsidRPr="006D0D5A">
        <w:t>POMZ-2</w:t>
      </w:r>
      <w:r>
        <w:t xml:space="preserve"> mines, lost several peoples and wounded and retreated.</w:t>
      </w:r>
    </w:p>
    <w:p w14:paraId="494AD899" w14:textId="1C7E2FFC" w:rsidR="006D0D5A" w:rsidRDefault="006D0D5A" w:rsidP="00C85740">
      <w:pPr>
        <w:spacing w:after="0" w:line="240" w:lineRule="auto"/>
        <w:contextualSpacing/>
      </w:pPr>
      <w:r>
        <w:tab/>
        <w:t xml:space="preserve">For excellent organizational work and timely covering by mine fields of defense of 992 rifle regiment </w:t>
      </w:r>
      <w:proofErr w:type="spellStart"/>
      <w:r>
        <w:t>Schegolev</w:t>
      </w:r>
      <w:proofErr w:type="spellEnd"/>
      <w:r>
        <w:t xml:space="preserve"> announced gratitude with asking about submitting to governmental award.</w:t>
      </w:r>
    </w:p>
    <w:p w14:paraId="0A3A06E6" w14:textId="19C0EC2B" w:rsidR="006D0D5A" w:rsidRDefault="006D0D5A" w:rsidP="00C85740">
      <w:pPr>
        <w:spacing w:after="0" w:line="240" w:lineRule="auto"/>
        <w:contextualSpacing/>
      </w:pPr>
      <w:r>
        <w:tab/>
        <w:t xml:space="preserve">For excellent performing of combat tasks of command asking about awarding </w:t>
      </w:r>
      <w:proofErr w:type="spellStart"/>
      <w:r>
        <w:t>Schegolev</w:t>
      </w:r>
      <w:proofErr w:type="spellEnd"/>
      <w:r>
        <w:t xml:space="preserve"> by governmental award – order “Patriotic war 2</w:t>
      </w:r>
      <w:r w:rsidRPr="006D0D5A">
        <w:rPr>
          <w:vertAlign w:val="superscript"/>
        </w:rPr>
        <w:t>nd</w:t>
      </w:r>
      <w:r>
        <w:t xml:space="preserve"> Class.</w:t>
      </w:r>
    </w:p>
    <w:p w14:paraId="1930FDDF" w14:textId="07881C19" w:rsidR="006D0D5A" w:rsidRDefault="006D0D5A" w:rsidP="00C85740">
      <w:pPr>
        <w:spacing w:after="0" w:line="240" w:lineRule="auto"/>
        <w:contextualSpacing/>
      </w:pPr>
    </w:p>
    <w:p w14:paraId="0BAA9485" w14:textId="7D65A9EE" w:rsidR="006D0D5A" w:rsidRDefault="006D0D5A" w:rsidP="006D0D5A">
      <w:pPr>
        <w:spacing w:after="0" w:line="240" w:lineRule="auto"/>
        <w:contextualSpacing/>
        <w:jc w:val="center"/>
      </w:pPr>
      <w:r>
        <w:t>Commander of 342 rifle sapper battalion</w:t>
      </w:r>
    </w:p>
    <w:p w14:paraId="403508FF" w14:textId="62404703" w:rsidR="006D0D5A" w:rsidRDefault="006D0D5A" w:rsidP="006D0D5A">
      <w:pPr>
        <w:spacing w:after="0" w:line="240" w:lineRule="auto"/>
        <w:contextualSpacing/>
        <w:jc w:val="center"/>
      </w:pPr>
      <w:r>
        <w:t>Captain</w:t>
      </w:r>
      <w:r>
        <w:tab/>
      </w:r>
      <w:r>
        <w:tab/>
      </w:r>
      <w:r>
        <w:tab/>
      </w:r>
      <w:r>
        <w:tab/>
        <w:t>%</w:t>
      </w:r>
      <w:proofErr w:type="spellStart"/>
      <w:r>
        <w:t>Stykut</w:t>
      </w:r>
      <w:proofErr w:type="spellEnd"/>
      <w:r>
        <w:t>%</w:t>
      </w:r>
    </w:p>
    <w:p w14:paraId="56F12903" w14:textId="2E2C801E" w:rsidR="006D0D5A" w:rsidRDefault="006D0D5A" w:rsidP="006D0D5A">
      <w:pPr>
        <w:spacing w:after="0" w:line="240" w:lineRule="auto"/>
        <w:contextualSpacing/>
      </w:pPr>
      <w:r>
        <w:tab/>
        <w:t>“14” June 1944.</w:t>
      </w:r>
    </w:p>
    <w:p w14:paraId="7C3BC208" w14:textId="77777777" w:rsidR="006D0D5A" w:rsidRDefault="006D0D5A" w:rsidP="006D0D5A">
      <w:pPr>
        <w:spacing w:after="0" w:line="240" w:lineRule="auto"/>
        <w:contextualSpacing/>
      </w:pPr>
    </w:p>
    <w:p w14:paraId="1B3F98A5" w14:textId="77777777" w:rsidR="000157B0" w:rsidRPr="000157B0" w:rsidRDefault="000157B0" w:rsidP="000157B0">
      <w:pPr>
        <w:spacing w:after="0" w:line="240" w:lineRule="auto"/>
        <w:contextualSpacing/>
        <w:jc w:val="center"/>
      </w:pPr>
    </w:p>
    <w:p w14:paraId="1C96A091" w14:textId="77777777" w:rsidR="006D0D5A" w:rsidRDefault="006D0D5A" w:rsidP="006D0D5A">
      <w:pPr>
        <w:keepNext/>
        <w:spacing w:after="0" w:line="240" w:lineRule="auto"/>
        <w:contextualSpacing/>
        <w:jc w:val="center"/>
      </w:pPr>
      <w:r>
        <w:rPr>
          <w:noProof/>
          <w:lang w:val="nl-NL" w:eastAsia="nl-NL"/>
        </w:rPr>
        <w:drawing>
          <wp:inline distT="0" distB="0" distL="0" distR="0" wp14:anchorId="1D410901" wp14:editId="42D045C3">
            <wp:extent cx="6858000" cy="28549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2854960"/>
                    </a:xfrm>
                    <a:prstGeom prst="rect">
                      <a:avLst/>
                    </a:prstGeom>
                  </pic:spPr>
                </pic:pic>
              </a:graphicData>
            </a:graphic>
          </wp:inline>
        </w:drawing>
      </w:r>
    </w:p>
    <w:p w14:paraId="36390E55" w14:textId="4E22A01E" w:rsidR="00DC1BC2" w:rsidRDefault="006D0D5A" w:rsidP="006D0D5A">
      <w:pPr>
        <w:pStyle w:val="Bijschrift"/>
        <w:jc w:val="center"/>
      </w:pPr>
      <w:r>
        <w:t>POMZ-2 mine</w:t>
      </w:r>
    </w:p>
    <w:sectPr w:rsidR="00DC1BC2" w:rsidSect="00D36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552"/>
    <w:rsid w:val="000157B0"/>
    <w:rsid w:val="000B6F66"/>
    <w:rsid w:val="006D0D5A"/>
    <w:rsid w:val="00864552"/>
    <w:rsid w:val="00A564D8"/>
    <w:rsid w:val="00C85740"/>
    <w:rsid w:val="00D36591"/>
    <w:rsid w:val="00DC1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DCBB"/>
  <w15:chartTrackingRefBased/>
  <w15:docId w15:val="{445B878E-AF4E-40D7-A35E-57266DEE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6D0D5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251</Words>
  <Characters>1383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Matthijs Jansen</cp:lastModifiedBy>
  <cp:revision>2</cp:revision>
  <dcterms:created xsi:type="dcterms:W3CDTF">2025-07-21T10:56:00Z</dcterms:created>
  <dcterms:modified xsi:type="dcterms:W3CDTF">2025-07-21T10:56:00Z</dcterms:modified>
</cp:coreProperties>
</file>